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88" w:rsidRDefault="00291F8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Pg1"/>
      <w:bookmarkEnd w:id="0"/>
    </w:p>
    <w:p w:rsidR="00291F88" w:rsidRDefault="00291F88">
      <w:pPr>
        <w:widowControl w:val="0"/>
        <w:autoSpaceDE w:val="0"/>
        <w:autoSpaceDN w:val="0"/>
        <w:adjustRightInd w:val="0"/>
        <w:spacing w:after="0" w:line="230" w:lineRule="exact"/>
        <w:ind w:left="9762"/>
        <w:rPr>
          <w:rFonts w:ascii="Times New Roman" w:hAnsi="Times New Roman" w:cs="Times New Roman"/>
          <w:sz w:val="24"/>
          <w:szCs w:val="24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30" w:lineRule="exact"/>
        <w:ind w:left="9762"/>
        <w:rPr>
          <w:rFonts w:ascii="Times New Roman" w:hAnsi="Times New Roman" w:cs="Times New Roman"/>
          <w:sz w:val="24"/>
          <w:szCs w:val="24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30" w:lineRule="exact"/>
        <w:ind w:left="9762"/>
        <w:rPr>
          <w:rFonts w:ascii="Times New Roman" w:hAnsi="Times New Roman" w:cs="Times New Roman"/>
          <w:sz w:val="24"/>
          <w:szCs w:val="24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30" w:lineRule="exact"/>
        <w:ind w:left="9762"/>
        <w:rPr>
          <w:rFonts w:ascii="Times New Roman" w:hAnsi="Times New Roman" w:cs="Times New Roman"/>
          <w:sz w:val="24"/>
          <w:szCs w:val="24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before="230" w:after="0" w:line="230" w:lineRule="exact"/>
        <w:ind w:left="9762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Załącznik </w:t>
      </w:r>
    </w:p>
    <w:p w:rsidR="00291F88" w:rsidRDefault="00291F88">
      <w:pPr>
        <w:widowControl w:val="0"/>
        <w:autoSpaceDE w:val="0"/>
        <w:autoSpaceDN w:val="0"/>
        <w:adjustRightInd w:val="0"/>
        <w:spacing w:before="10" w:after="0" w:line="230" w:lineRule="exact"/>
        <w:ind w:left="6502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Do Zarządzenia nr   </w:t>
      </w:r>
      <w:r w:rsidR="006B1C3F">
        <w:rPr>
          <w:rFonts w:ascii="Times New Roman" w:hAnsi="Times New Roman" w:cs="Times New Roman"/>
          <w:color w:val="000000"/>
          <w:spacing w:val="-3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/2016 z dnia 11 lutego 2016r. </w:t>
      </w:r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2539"/>
        <w:rPr>
          <w:rFonts w:ascii="Times New Roman" w:hAnsi="Times New Roman" w:cs="Times New Roman"/>
          <w:color w:val="000000"/>
          <w:spacing w:val="-3"/>
          <w:sz w:val="20"/>
          <w:szCs w:val="20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before="276" w:after="0" w:line="276" w:lineRule="exact"/>
        <w:ind w:left="2539"/>
        <w:rPr>
          <w:rFonts w:ascii="Times New Roman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1"/>
          <w:sz w:val="24"/>
          <w:szCs w:val="24"/>
        </w:rPr>
        <w:t xml:space="preserve">ZASADY  REKRUTACJI  UCZNIÓW  DO KLASY PIERWSZEJ </w:t>
      </w:r>
    </w:p>
    <w:p w:rsidR="00291F88" w:rsidRDefault="00291F88">
      <w:pPr>
        <w:widowControl w:val="0"/>
        <w:autoSpaceDE w:val="0"/>
        <w:autoSpaceDN w:val="0"/>
        <w:adjustRightInd w:val="0"/>
        <w:spacing w:before="4" w:after="0" w:line="276" w:lineRule="exact"/>
        <w:ind w:left="16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SZKOŁY PODSTAWOWEJ  </w:t>
      </w:r>
      <w:r w:rsidR="006B1C3F">
        <w:rPr>
          <w:rFonts w:ascii="Times New Roman" w:hAnsi="Times New Roman" w:cs="Times New Roman"/>
          <w:color w:val="000000"/>
          <w:sz w:val="24"/>
          <w:szCs w:val="24"/>
        </w:rPr>
        <w:t>IM. WALERIANA ŁUKASIŃSKIEGO W MORDACH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1F88" w:rsidRDefault="00291F88">
      <w:pPr>
        <w:widowControl w:val="0"/>
        <w:autoSpaceDE w:val="0"/>
        <w:autoSpaceDN w:val="0"/>
        <w:adjustRightInd w:val="0"/>
        <w:spacing w:before="4" w:after="0" w:line="276" w:lineRule="exact"/>
        <w:ind w:left="4287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NA ROK  SZKOLNY 2016/2017 </w:t>
      </w:r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1361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1361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before="272"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Podstawa prawna: </w:t>
      </w:r>
    </w:p>
    <w:p w:rsidR="00291F88" w:rsidRDefault="00291F88">
      <w:pPr>
        <w:widowControl w:val="0"/>
        <w:tabs>
          <w:tab w:val="left" w:pos="1644"/>
        </w:tabs>
        <w:autoSpaceDE w:val="0"/>
        <w:autoSpaceDN w:val="0"/>
        <w:adjustRightInd w:val="0"/>
        <w:spacing w:before="62" w:after="0" w:line="400" w:lineRule="exact"/>
        <w:ind w:left="1361" w:right="111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Ustawa z dnia 7 września 1991 r. o systemie oświaty (Dz.U. z 2004r. Nr 256,   poz. 2572,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z późn. zm.) </w:t>
      </w:r>
    </w:p>
    <w:p w:rsidR="00291F88" w:rsidRDefault="00291F88">
      <w:pPr>
        <w:widowControl w:val="0"/>
        <w:tabs>
          <w:tab w:val="left" w:pos="1644"/>
        </w:tabs>
        <w:autoSpaceDE w:val="0"/>
        <w:autoSpaceDN w:val="0"/>
        <w:adjustRightInd w:val="0"/>
        <w:spacing w:before="37" w:after="0" w:line="380" w:lineRule="exact"/>
        <w:ind w:left="1361" w:right="1118"/>
        <w:rPr>
          <w:rFonts w:ascii="Times New Roman" w:hAnsi="Times New Roman" w:cs="Times New Roman"/>
          <w:color w:val="000000"/>
          <w:spacing w:val="-5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Rozporządzenie   Ministra  Edukacji  Narodowej  i  Sportu  z  dnia  20  lutego  2004  r.  w  sprawie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2"/>
        </w:rPr>
        <w:t xml:space="preserve">warunków i trybu przyjmowania uczniów do szkół publicznych oraz przechodzenia z jednych typów </w:t>
      </w:r>
      <w:r>
        <w:rPr>
          <w:rFonts w:ascii="Times New Roman" w:hAnsi="Times New Roman" w:cs="Times New Roman"/>
          <w:color w:val="000000"/>
          <w:spacing w:val="-2"/>
        </w:rPr>
        <w:br/>
      </w:r>
      <w:r>
        <w:rPr>
          <w:rFonts w:ascii="Times New Roman" w:hAnsi="Times New Roman" w:cs="Times New Roman"/>
          <w:color w:val="000000"/>
          <w:spacing w:val="-2"/>
        </w:rPr>
        <w:tab/>
      </w:r>
      <w:r>
        <w:rPr>
          <w:rFonts w:ascii="Times New Roman" w:hAnsi="Times New Roman" w:cs="Times New Roman"/>
          <w:color w:val="000000"/>
          <w:spacing w:val="-5"/>
        </w:rPr>
        <w:t xml:space="preserve">szkół do innych (Dz. U. z 2004 r. Nr 26, poz. 232, z późn. zm.) </w:t>
      </w:r>
    </w:p>
    <w:p w:rsidR="00291F88" w:rsidRDefault="00291F88">
      <w:pPr>
        <w:widowControl w:val="0"/>
        <w:tabs>
          <w:tab w:val="left" w:pos="1644"/>
        </w:tabs>
        <w:autoSpaceDE w:val="0"/>
        <w:autoSpaceDN w:val="0"/>
        <w:adjustRightInd w:val="0"/>
        <w:spacing w:before="21" w:after="0" w:line="380" w:lineRule="exact"/>
        <w:ind w:left="1361" w:right="1154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</w:rPr>
        <w:t>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6B1C3F" w:rsidRPr="006B1C3F">
        <w:rPr>
          <w:rFonts w:ascii="Times New Roman" w:hAnsi="Times New Roman" w:cs="Times New Roman"/>
        </w:rPr>
        <w:t>Uchwała NR XVII/106/2015 Rady Miejskiej w Mordach z dnia 29 grudnia 2015 roku w sprawie określenia kryteriów branych pod uwagę w postępowaniu rekrutacyjnym do szkoły podstawowej i gimnazjum posiadających obwód, prowadzonych przez Miasto i Gminę Mordy oraz określenia dokumentów niezbędnych do potwierdzenia tych kryteriów dla kandydatów zamieszkałych poza obwodem szkoły podstawowej i gimnazjum</w:t>
      </w:r>
      <w:r w:rsidRPr="006B1C3F"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1361"/>
        <w:rPr>
          <w:rFonts w:ascii="Times New Roman" w:hAnsi="Times New Roman" w:cs="Times New Roman"/>
          <w:color w:val="000000"/>
          <w:spacing w:val="-3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1361"/>
        <w:rPr>
          <w:rFonts w:ascii="Times New Roman" w:hAnsi="Times New Roman" w:cs="Times New Roman"/>
          <w:color w:val="000000"/>
          <w:spacing w:val="-3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1361"/>
        <w:rPr>
          <w:rFonts w:ascii="Times New Roman" w:hAnsi="Times New Roman" w:cs="Times New Roman"/>
          <w:color w:val="000000"/>
          <w:spacing w:val="-3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1361"/>
        <w:rPr>
          <w:rFonts w:ascii="Times New Roman" w:hAnsi="Times New Roman" w:cs="Times New Roman"/>
          <w:color w:val="000000"/>
          <w:spacing w:val="-3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before="22"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1.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Do klasy pierwszej w roku szkolnym 2016/2017 przyjmuje się dzieci: </w:t>
      </w:r>
    </w:p>
    <w:p w:rsidR="00291F88" w:rsidRDefault="00291F88">
      <w:pPr>
        <w:widowControl w:val="0"/>
        <w:tabs>
          <w:tab w:val="left" w:pos="2081"/>
        </w:tabs>
        <w:autoSpaceDE w:val="0"/>
        <w:autoSpaceDN w:val="0"/>
        <w:adjustRightInd w:val="0"/>
        <w:spacing w:before="42" w:after="0" w:line="400" w:lineRule="exact"/>
        <w:ind w:left="1721" w:right="116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a)</w:t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urodzone w  2009 r.,  którym, na wniosek rodziców, w roku szkolnym  2015/2016 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odroczono rozpoczęcie spełniania obowiązku szkolnego </w:t>
      </w:r>
    </w:p>
    <w:p w:rsidR="00291F88" w:rsidRDefault="00291F88">
      <w:pPr>
        <w:widowControl w:val="0"/>
        <w:tabs>
          <w:tab w:val="left" w:pos="2081"/>
        </w:tabs>
        <w:autoSpaceDE w:val="0"/>
        <w:autoSpaceDN w:val="0"/>
        <w:adjustRightInd w:val="0"/>
        <w:spacing w:before="4" w:after="0" w:line="420" w:lineRule="exact"/>
        <w:ind w:left="1721" w:right="11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b)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urodzone w 2010r., które, na wniosek rodziców, jako sześciolatki - zostaną zapisane do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klasy pierwszej </w:t>
      </w:r>
    </w:p>
    <w:p w:rsidR="00291F88" w:rsidRDefault="00291F88">
      <w:pPr>
        <w:widowControl w:val="0"/>
        <w:autoSpaceDE w:val="0"/>
        <w:autoSpaceDN w:val="0"/>
        <w:adjustRightInd w:val="0"/>
        <w:spacing w:before="119"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2.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Decyzję o wcześniejszym przyjęciu dziecka do szkoły podejmuje Dyrektor. </w:t>
      </w:r>
    </w:p>
    <w:p w:rsidR="00291F88" w:rsidRDefault="00291F88">
      <w:pPr>
        <w:widowControl w:val="0"/>
        <w:autoSpaceDE w:val="0"/>
        <w:autoSpaceDN w:val="0"/>
        <w:adjustRightInd w:val="0"/>
        <w:spacing w:before="124"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3.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Do klasy pierwszej przyjmuje się: </w:t>
      </w:r>
    </w:p>
    <w:p w:rsidR="00291F88" w:rsidRDefault="00291F88">
      <w:pPr>
        <w:widowControl w:val="0"/>
        <w:autoSpaceDE w:val="0"/>
        <w:autoSpaceDN w:val="0"/>
        <w:adjustRightInd w:val="0"/>
        <w:spacing w:before="144" w:after="0" w:line="276" w:lineRule="exact"/>
        <w:ind w:left="1721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a)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dzieci zamieszkałe (zameldowane na pobyt stały)  w obwodzie szkoły   - z urzędu, </w:t>
      </w:r>
    </w:p>
    <w:p w:rsidR="00291F88" w:rsidRDefault="00291F88">
      <w:pPr>
        <w:widowControl w:val="0"/>
        <w:tabs>
          <w:tab w:val="left" w:pos="2081"/>
        </w:tabs>
        <w:autoSpaceDE w:val="0"/>
        <w:autoSpaceDN w:val="0"/>
        <w:adjustRightInd w:val="0"/>
        <w:spacing w:before="31" w:after="0" w:line="413" w:lineRule="exact"/>
        <w:ind w:left="1721" w:right="116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b)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dzieci zamieszkałe poza obwodem szkoły - na podstawie podania rodzica/opiekuna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prawnego,  w  przypadku  gdy  szkoła  dysponuje  wolnymi  miejscami  i  warunkami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organizacyjnymi.   Przyjęcie dziecka spoza obwodu nie może skutkować koniecznością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utworzenia nowego  oddziału. </w:t>
      </w:r>
    </w:p>
    <w:p w:rsidR="00291F88" w:rsidRDefault="00291F88">
      <w:pPr>
        <w:widowControl w:val="0"/>
        <w:tabs>
          <w:tab w:val="left" w:pos="1788"/>
        </w:tabs>
        <w:autoSpaceDE w:val="0"/>
        <w:autoSpaceDN w:val="0"/>
        <w:adjustRightInd w:val="0"/>
        <w:spacing w:after="0" w:line="420" w:lineRule="exact"/>
        <w:ind w:left="1361" w:right="110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4.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 Dzieci   zamieszkałe   poza   obwodem   szkoły przyjmuje   się   po   przeprowadzeniu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postępowania    rekrutacyjnego. </w:t>
      </w:r>
    </w:p>
    <w:p w:rsidR="00291F88" w:rsidRDefault="00291F88">
      <w:pPr>
        <w:widowControl w:val="0"/>
        <w:tabs>
          <w:tab w:val="left" w:pos="1788"/>
        </w:tabs>
        <w:autoSpaceDE w:val="0"/>
        <w:autoSpaceDN w:val="0"/>
        <w:adjustRightInd w:val="0"/>
        <w:spacing w:after="0" w:line="420" w:lineRule="exact"/>
        <w:ind w:left="1361" w:right="116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Postępowanie rekrutacyjne przeprowadza komisja rekrutacyjna, w skład której wchodzi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Dyrektor szkoły oraz 2 przedstawicieli Prezydium Rady Rodziców. </w:t>
      </w:r>
      <w:r w:rsidR="00367C9D">
        <w:rPr>
          <w:noProof/>
        </w:rPr>
        <w:pict>
          <v:shape id="_x0000_s1026" style="position:absolute;left:0;text-align:left;margin-left:68.05pt;margin-top:216.05pt;width:87.6pt;height:1pt;z-index:-251658240;mso-position-horizontal-relative:page;mso-position-vertical-relative:page" coordsize="1752,20" o:allowincell="f" path="m,20hhl1752,20r,-20l,xe" fillcolor="black" stroked="f">
            <v:path arrowok="t"/>
            <w10:wrap anchorx="page" anchory="page"/>
          </v:shape>
        </w:pict>
      </w:r>
    </w:p>
    <w:p w:rsidR="00291F88" w:rsidRDefault="0029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  <w:sectPr w:rsidR="00291F88">
          <w:pgSz w:w="11900" w:h="16820"/>
          <w:pgMar w:top="0" w:right="0" w:bottom="0" w:left="0" w:header="708" w:footer="708" w:gutter="0"/>
          <w:cols w:space="708"/>
          <w:noEndnote/>
        </w:sect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bookmarkStart w:id="1" w:name="Pg2"/>
      <w:bookmarkEnd w:id="1"/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291F88" w:rsidRDefault="00291F88">
      <w:pPr>
        <w:widowControl w:val="0"/>
        <w:autoSpaceDE w:val="0"/>
        <w:autoSpaceDN w:val="0"/>
        <w:adjustRightInd w:val="0"/>
        <w:spacing w:before="48"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6.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Nabór dzieci spoza obwodu odbywa się na podstawie następujących kryteriów: </w:t>
      </w:r>
    </w:p>
    <w:p w:rsidR="00291F88" w:rsidRDefault="00291F88">
      <w:pPr>
        <w:widowControl w:val="0"/>
        <w:autoSpaceDE w:val="0"/>
        <w:autoSpaceDN w:val="0"/>
        <w:adjustRightInd w:val="0"/>
        <w:spacing w:before="143" w:after="0" w:line="253" w:lineRule="exact"/>
        <w:ind w:left="1721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a)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 xml:space="preserve"> rodzeństwo uczęszczające do szkoły - </w:t>
      </w:r>
      <w:r w:rsidR="006B1C3F">
        <w:rPr>
          <w:rFonts w:ascii="Times New Roman" w:hAnsi="Times New Roman" w:cs="Times New Roman"/>
          <w:color w:val="000000"/>
          <w:spacing w:val="-2"/>
        </w:rPr>
        <w:t>1</w:t>
      </w:r>
      <w:r>
        <w:rPr>
          <w:rFonts w:ascii="Times New Roman" w:hAnsi="Times New Roman" w:cs="Times New Roman"/>
          <w:color w:val="000000"/>
          <w:spacing w:val="-2"/>
        </w:rPr>
        <w:t xml:space="preserve">5 pkt. </w:t>
      </w:r>
    </w:p>
    <w:p w:rsidR="00291F88" w:rsidRDefault="00291F88" w:rsidP="006B1C3F">
      <w:pPr>
        <w:widowControl w:val="0"/>
        <w:autoSpaceDE w:val="0"/>
        <w:autoSpaceDN w:val="0"/>
        <w:adjustRightInd w:val="0"/>
        <w:spacing w:before="127" w:after="0" w:line="253" w:lineRule="exact"/>
        <w:ind w:left="1721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b)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</w:rPr>
        <w:t xml:space="preserve"> rodzice pozostający w zatrudnieniu na terenie </w:t>
      </w:r>
      <w:r w:rsidR="006B1C3F">
        <w:rPr>
          <w:rFonts w:ascii="Times New Roman" w:hAnsi="Times New Roman" w:cs="Times New Roman"/>
          <w:color w:val="000000"/>
          <w:spacing w:val="-2"/>
        </w:rPr>
        <w:t>Miasta i Gminy  Mordy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 w:rsidR="006B1C3F">
        <w:rPr>
          <w:rFonts w:ascii="Times New Roman" w:hAnsi="Times New Roman" w:cs="Times New Roman"/>
          <w:color w:val="000000"/>
          <w:spacing w:val="-2"/>
        </w:rPr>
        <w:t>–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 w:rsidR="006B1C3F">
        <w:rPr>
          <w:rFonts w:ascii="Times New Roman" w:hAnsi="Times New Roman" w:cs="Times New Roman"/>
          <w:color w:val="000000"/>
          <w:spacing w:val="-2"/>
        </w:rPr>
        <w:t xml:space="preserve">10 </w:t>
      </w:r>
      <w:r>
        <w:rPr>
          <w:rFonts w:ascii="Times New Roman" w:hAnsi="Times New Roman" w:cs="Times New Roman"/>
          <w:color w:val="000000"/>
          <w:spacing w:val="-2"/>
        </w:rPr>
        <w:t xml:space="preserve">pkt. </w:t>
      </w:r>
    </w:p>
    <w:p w:rsidR="006B1C3F" w:rsidRPr="006B1C3F" w:rsidRDefault="006B1C3F" w:rsidP="006B1C3F">
      <w:pPr>
        <w:widowControl w:val="0"/>
        <w:autoSpaceDE w:val="0"/>
        <w:autoSpaceDN w:val="0"/>
        <w:adjustRightInd w:val="0"/>
        <w:spacing w:before="127" w:after="0" w:line="253" w:lineRule="exact"/>
        <w:ind w:left="1721"/>
        <w:rPr>
          <w:rFonts w:ascii="Times New Roman" w:hAnsi="Times New Roman" w:cs="Times New Roman"/>
          <w:color w:val="000000"/>
          <w:spacing w:val="-2"/>
        </w:rPr>
      </w:pPr>
      <w:r>
        <w:rPr>
          <w:rFonts w:ascii="Times New Roman" w:hAnsi="Times New Roman" w:cs="Times New Roman"/>
          <w:color w:val="000000"/>
          <w:spacing w:val="-2"/>
        </w:rPr>
        <w:t>c) samotne wychowywanie dziecka przez rodzica - 5</w:t>
      </w:r>
    </w:p>
    <w:p w:rsidR="00291F88" w:rsidRDefault="00291F88">
      <w:pPr>
        <w:widowControl w:val="0"/>
        <w:autoSpaceDE w:val="0"/>
        <w:autoSpaceDN w:val="0"/>
        <w:adjustRightInd w:val="0"/>
        <w:spacing w:before="106"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7.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W przypadku uzyskania jednakowej liczby punktów będą brane pod uwagę: </w:t>
      </w:r>
    </w:p>
    <w:p w:rsidR="00291F88" w:rsidRDefault="00291F88">
      <w:pPr>
        <w:widowControl w:val="0"/>
        <w:autoSpaceDE w:val="0"/>
        <w:autoSpaceDN w:val="0"/>
        <w:adjustRightInd w:val="0"/>
        <w:spacing w:before="143" w:after="0" w:line="253" w:lineRule="exact"/>
        <w:ind w:left="1721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>a)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 data wpłynięcia podania i karty zgłoszenia, </w:t>
      </w:r>
    </w:p>
    <w:p w:rsidR="00291F88" w:rsidRDefault="00291F88">
      <w:pPr>
        <w:widowControl w:val="0"/>
        <w:autoSpaceDE w:val="0"/>
        <w:autoSpaceDN w:val="0"/>
        <w:adjustRightInd w:val="0"/>
        <w:spacing w:before="127" w:after="0" w:line="253" w:lineRule="exact"/>
        <w:ind w:left="1721"/>
        <w:rPr>
          <w:rFonts w:ascii="Times New Roman" w:hAnsi="Times New Roman" w:cs="Times New Roman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>b)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 xml:space="preserve"> szczególne sytuacje losowe. </w:t>
      </w:r>
    </w:p>
    <w:p w:rsidR="00291F88" w:rsidRDefault="00291F88">
      <w:pPr>
        <w:widowControl w:val="0"/>
        <w:autoSpaceDE w:val="0"/>
        <w:autoSpaceDN w:val="0"/>
        <w:adjustRightInd w:val="0"/>
        <w:spacing w:before="128" w:after="0" w:line="276" w:lineRule="exact"/>
        <w:ind w:left="1361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8.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Oddziały klasowe tworzy się, biorąc pod uwagę: </w:t>
      </w:r>
    </w:p>
    <w:p w:rsidR="00291F88" w:rsidRDefault="00291F88">
      <w:pPr>
        <w:widowControl w:val="0"/>
        <w:tabs>
          <w:tab w:val="left" w:pos="4642"/>
          <w:tab w:val="left" w:pos="5357"/>
        </w:tabs>
        <w:autoSpaceDE w:val="0"/>
        <w:autoSpaceDN w:val="0"/>
        <w:adjustRightInd w:val="0"/>
        <w:spacing w:before="145" w:after="0" w:line="276" w:lineRule="exact"/>
        <w:ind w:left="2004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a)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liczebność  oddziałów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>-    do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ab/>
        <w:t>25  uczniów,  z  zastrzeżeniem,  iż  szkoła pozostawi</w:t>
      </w:r>
    </w:p>
    <w:p w:rsidR="00291F88" w:rsidRDefault="00291F88">
      <w:pPr>
        <w:widowControl w:val="0"/>
        <w:autoSpaceDE w:val="0"/>
        <w:autoSpaceDN w:val="0"/>
        <w:adjustRightInd w:val="0"/>
        <w:spacing w:before="137" w:after="0" w:line="276" w:lineRule="exact"/>
        <w:ind w:left="2004" w:firstLine="36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rezerwę  wolnych miejsc, uwzględniając ruch uczniów w ciągu roku szkolnego,</w:t>
      </w:r>
    </w:p>
    <w:p w:rsidR="00291F88" w:rsidRDefault="00291F88">
      <w:pPr>
        <w:widowControl w:val="0"/>
        <w:autoSpaceDE w:val="0"/>
        <w:autoSpaceDN w:val="0"/>
        <w:adjustRightInd w:val="0"/>
        <w:spacing w:before="139" w:after="0" w:line="276" w:lineRule="exact"/>
        <w:ind w:left="2004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b)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rok i miesiąc urodzenia dziecka,</w:t>
      </w:r>
    </w:p>
    <w:p w:rsidR="00291F88" w:rsidRDefault="00291F88">
      <w:pPr>
        <w:widowControl w:val="0"/>
        <w:autoSpaceDE w:val="0"/>
        <w:autoSpaceDN w:val="0"/>
        <w:adjustRightInd w:val="0"/>
        <w:spacing w:before="135" w:after="0" w:line="276" w:lineRule="exact"/>
        <w:ind w:left="2004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c)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inne wskazania. </w:t>
      </w:r>
    </w:p>
    <w:p w:rsidR="00291F88" w:rsidRDefault="00291F88">
      <w:pPr>
        <w:widowControl w:val="0"/>
        <w:autoSpaceDE w:val="0"/>
        <w:autoSpaceDN w:val="0"/>
        <w:adjustRightInd w:val="0"/>
        <w:spacing w:before="124"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9.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Rekrutacja uczniów do klasy pierwszej odbywa się według następującego harmonogramu </w:t>
      </w:r>
    </w:p>
    <w:p w:rsidR="00CE045D" w:rsidRPr="00C11F21" w:rsidRDefault="00CE045D" w:rsidP="00CE045D">
      <w:pPr>
        <w:widowControl w:val="0"/>
        <w:autoSpaceDE w:val="0"/>
        <w:autoSpaceDN w:val="0"/>
        <w:adjustRightInd w:val="0"/>
        <w:spacing w:before="144" w:after="0" w:line="276" w:lineRule="exact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                               </w:t>
      </w:r>
      <w:r w:rsidRPr="00C11F21">
        <w:rPr>
          <w:rFonts w:ascii="Times New Roman" w:hAnsi="Times New Roman"/>
          <w:color w:val="000000"/>
          <w:spacing w:val="-1"/>
          <w:sz w:val="24"/>
          <w:szCs w:val="24"/>
        </w:rPr>
        <w:t>a)</w:t>
      </w:r>
      <w:r w:rsidRPr="00C11F21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C11F21">
        <w:rPr>
          <w:rFonts w:ascii="Times New Roman" w:hAnsi="Times New Roman"/>
          <w:color w:val="000000"/>
          <w:spacing w:val="-1"/>
          <w:sz w:val="24"/>
          <w:szCs w:val="24"/>
        </w:rPr>
        <w:t xml:space="preserve">zapisy dzieci do szkoły - </w:t>
      </w:r>
      <w:r w:rsidRPr="00C11F21">
        <w:rPr>
          <w:rFonts w:ascii="Times New Roman" w:hAnsi="Times New Roman"/>
          <w:b/>
          <w:color w:val="000000"/>
          <w:spacing w:val="-1"/>
          <w:sz w:val="24"/>
          <w:szCs w:val="24"/>
        </w:rPr>
        <w:t>od 29 lutego  do 14 marca 2016r</w:t>
      </w:r>
      <w:r w:rsidRPr="00C11F21">
        <w:rPr>
          <w:rFonts w:ascii="Times New Roman" w:hAnsi="Times New Roman"/>
          <w:color w:val="000000"/>
          <w:spacing w:val="-1"/>
          <w:sz w:val="24"/>
          <w:szCs w:val="24"/>
        </w:rPr>
        <w:t xml:space="preserve">., </w:t>
      </w:r>
    </w:p>
    <w:p w:rsidR="00CE045D" w:rsidRPr="00C11F21" w:rsidRDefault="00CE045D" w:rsidP="00CE045D">
      <w:pPr>
        <w:widowControl w:val="0"/>
        <w:autoSpaceDE w:val="0"/>
        <w:autoSpaceDN w:val="0"/>
        <w:adjustRightInd w:val="0"/>
        <w:spacing w:before="144" w:after="0" w:line="276" w:lineRule="exact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                          </w:t>
      </w:r>
      <w:r w:rsidRPr="00C11F21">
        <w:rPr>
          <w:rFonts w:ascii="Times New Roman" w:hAnsi="Times New Roman"/>
          <w:color w:val="000000"/>
          <w:spacing w:val="-3"/>
          <w:sz w:val="24"/>
          <w:szCs w:val="24"/>
        </w:rPr>
        <w:t>b)</w:t>
      </w:r>
      <w:r w:rsidRPr="00C11F21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 w:rsidRPr="00C11F21">
        <w:rPr>
          <w:rFonts w:ascii="Times New Roman" w:hAnsi="Times New Roman"/>
          <w:color w:val="000000"/>
          <w:spacing w:val="-3"/>
          <w:sz w:val="24"/>
          <w:szCs w:val="24"/>
        </w:rPr>
        <w:t xml:space="preserve">postępowanie rekrutacyjne   - </w:t>
      </w:r>
      <w:r w:rsidRPr="00C11F21">
        <w:rPr>
          <w:rFonts w:ascii="Times New Roman" w:hAnsi="Times New Roman"/>
          <w:b/>
          <w:color w:val="000000"/>
          <w:spacing w:val="-3"/>
          <w:sz w:val="24"/>
          <w:szCs w:val="24"/>
        </w:rPr>
        <w:t>od 15 marca do 23 marca  2016r</w:t>
      </w:r>
      <w:r w:rsidRPr="00C11F21">
        <w:rPr>
          <w:rFonts w:ascii="Times New Roman" w:hAnsi="Times New Roman"/>
          <w:color w:val="000000"/>
          <w:spacing w:val="-3"/>
          <w:sz w:val="24"/>
          <w:szCs w:val="24"/>
        </w:rPr>
        <w:t xml:space="preserve">. </w:t>
      </w:r>
    </w:p>
    <w:p w:rsidR="00CE045D" w:rsidRPr="00C11F21" w:rsidRDefault="00CE045D" w:rsidP="00CE045D">
      <w:pPr>
        <w:widowControl w:val="0"/>
        <w:autoSpaceDE w:val="0"/>
        <w:autoSpaceDN w:val="0"/>
        <w:adjustRightInd w:val="0"/>
        <w:spacing w:before="144" w:after="0" w:line="276" w:lineRule="exact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                          </w:t>
      </w:r>
      <w:r w:rsidRPr="00C11F21">
        <w:rPr>
          <w:rFonts w:ascii="Times New Roman" w:hAnsi="Times New Roman"/>
          <w:color w:val="000000"/>
          <w:spacing w:val="-3"/>
          <w:sz w:val="24"/>
          <w:szCs w:val="24"/>
        </w:rPr>
        <w:t>c) ogłoszenie listy kandydatów zakwalifikowanych i niezakwalifikowanych – 24 marca;</w:t>
      </w:r>
    </w:p>
    <w:p w:rsidR="00CE045D" w:rsidRPr="00C11F21" w:rsidRDefault="00CE045D" w:rsidP="00CE045D">
      <w:pPr>
        <w:widowControl w:val="0"/>
        <w:autoSpaceDE w:val="0"/>
        <w:autoSpaceDN w:val="0"/>
        <w:adjustRightInd w:val="0"/>
        <w:spacing w:before="144" w:after="0" w:line="276" w:lineRule="exact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                          </w:t>
      </w:r>
      <w:r w:rsidRPr="00C11F21">
        <w:rPr>
          <w:rFonts w:ascii="Times New Roman" w:hAnsi="Times New Roman"/>
          <w:color w:val="000000"/>
          <w:spacing w:val="-3"/>
          <w:sz w:val="24"/>
          <w:szCs w:val="24"/>
        </w:rPr>
        <w:t>d) potwierdzenie przez rodziców woli przyjęcia do szkoły od 15 marca do 26 marca 2016 r.</w:t>
      </w:r>
    </w:p>
    <w:p w:rsidR="00CE045D" w:rsidRPr="00C11F21" w:rsidRDefault="00CE045D" w:rsidP="00CE045D">
      <w:pPr>
        <w:widowControl w:val="0"/>
        <w:autoSpaceDE w:val="0"/>
        <w:autoSpaceDN w:val="0"/>
        <w:adjustRightInd w:val="0"/>
        <w:spacing w:before="144" w:after="0" w:line="276" w:lineRule="exact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                            </w:t>
      </w:r>
      <w:r w:rsidRPr="00C11F21">
        <w:rPr>
          <w:rFonts w:ascii="Times New Roman" w:hAnsi="Times New Roman"/>
          <w:color w:val="000000"/>
          <w:spacing w:val="-3"/>
          <w:sz w:val="24"/>
          <w:szCs w:val="24"/>
        </w:rPr>
        <w:t>e) ogłoszenie listy dzieci przyjętych do szkoły  - 7 kwietnia 2016 r.</w:t>
      </w:r>
    </w:p>
    <w:p w:rsidR="00CE045D" w:rsidRDefault="00CE045D">
      <w:pPr>
        <w:widowControl w:val="0"/>
        <w:autoSpaceDE w:val="0"/>
        <w:autoSpaceDN w:val="0"/>
        <w:adjustRightInd w:val="0"/>
        <w:spacing w:before="124"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CE045D" w:rsidRPr="00C11F21" w:rsidRDefault="00CE045D" w:rsidP="00CE045D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 w:rsidRPr="00C11F21">
        <w:rPr>
          <w:rFonts w:ascii="Times New Roman" w:hAnsi="Times New Roman" w:cs="Times New Roman"/>
          <w:sz w:val="24"/>
          <w:szCs w:val="24"/>
        </w:rPr>
        <w:t>POSTĘPOWANIE UZUPEŁNIAJĄCE</w:t>
      </w:r>
    </w:p>
    <w:p w:rsidR="00CE045D" w:rsidRDefault="00CE045D" w:rsidP="00CE045D">
      <w:pPr>
        <w:pStyle w:val="Akapitzlist"/>
        <w:widowControl w:val="0"/>
        <w:numPr>
          <w:ilvl w:val="0"/>
          <w:numId w:val="2"/>
        </w:numPr>
        <w:tabs>
          <w:tab w:val="left" w:pos="2354"/>
        </w:tabs>
        <w:autoSpaceDE w:val="0"/>
        <w:autoSpaceDN w:val="0"/>
        <w:adjustRightInd w:val="0"/>
        <w:spacing w:before="6" w:after="0" w:line="420" w:lineRule="exact"/>
        <w:ind w:right="1161"/>
        <w:rPr>
          <w:rFonts w:ascii="Times New Roman" w:hAnsi="Times New Roman" w:cs="Times New Roman"/>
          <w:color w:val="000000"/>
          <w:w w:val="108"/>
          <w:sz w:val="24"/>
          <w:szCs w:val="24"/>
        </w:rPr>
      </w:pPr>
      <w:r w:rsidRPr="00C11F21">
        <w:rPr>
          <w:rFonts w:ascii="Times New Roman" w:hAnsi="Times New Roman" w:cs="Times New Roman"/>
          <w:color w:val="000000"/>
          <w:w w:val="108"/>
          <w:sz w:val="24"/>
          <w:szCs w:val="24"/>
        </w:rPr>
        <w:t>składanie wniosków 0d 7 do 13 kwietnia 2016 r.</w:t>
      </w:r>
      <w:r>
        <w:rPr>
          <w:rFonts w:ascii="Times New Roman" w:hAnsi="Times New Roman" w:cs="Times New Roman"/>
          <w:color w:val="000000"/>
          <w:w w:val="108"/>
          <w:sz w:val="24"/>
          <w:szCs w:val="24"/>
        </w:rPr>
        <w:t>\</w:t>
      </w:r>
    </w:p>
    <w:p w:rsidR="00CE045D" w:rsidRDefault="00CE045D" w:rsidP="00CE045D">
      <w:pPr>
        <w:pStyle w:val="Akapitzlist"/>
        <w:widowControl w:val="0"/>
        <w:numPr>
          <w:ilvl w:val="0"/>
          <w:numId w:val="2"/>
        </w:numPr>
        <w:tabs>
          <w:tab w:val="left" w:pos="2354"/>
        </w:tabs>
        <w:autoSpaceDE w:val="0"/>
        <w:autoSpaceDN w:val="0"/>
        <w:adjustRightInd w:val="0"/>
        <w:spacing w:before="6" w:after="0" w:line="420" w:lineRule="exact"/>
        <w:ind w:right="1161"/>
        <w:rPr>
          <w:rFonts w:ascii="Times New Roman" w:hAnsi="Times New Roman" w:cs="Times New Roman"/>
          <w:color w:val="000000"/>
          <w:w w:val="108"/>
          <w:sz w:val="24"/>
          <w:szCs w:val="24"/>
        </w:rPr>
      </w:pPr>
      <w:r w:rsidRPr="00C11F21">
        <w:rPr>
          <w:rFonts w:ascii="Times New Roman" w:hAnsi="Times New Roman" w:cs="Times New Roman"/>
          <w:color w:val="000000"/>
          <w:w w:val="108"/>
          <w:sz w:val="24"/>
          <w:szCs w:val="24"/>
        </w:rPr>
        <w:t>weryfikacja wniosków – do 20 kwietnia;</w:t>
      </w:r>
    </w:p>
    <w:p w:rsidR="00CE045D" w:rsidRDefault="00CE045D" w:rsidP="00CE045D">
      <w:pPr>
        <w:pStyle w:val="Akapitzlist"/>
        <w:widowControl w:val="0"/>
        <w:numPr>
          <w:ilvl w:val="0"/>
          <w:numId w:val="2"/>
        </w:numPr>
        <w:tabs>
          <w:tab w:val="left" w:pos="2354"/>
        </w:tabs>
        <w:autoSpaceDE w:val="0"/>
        <w:autoSpaceDN w:val="0"/>
        <w:adjustRightInd w:val="0"/>
        <w:spacing w:before="6" w:after="0" w:line="420" w:lineRule="exact"/>
        <w:ind w:right="1161"/>
        <w:rPr>
          <w:rFonts w:ascii="Times New Roman" w:hAnsi="Times New Roman" w:cs="Times New Roman"/>
          <w:color w:val="000000"/>
          <w:w w:val="108"/>
          <w:sz w:val="24"/>
          <w:szCs w:val="24"/>
        </w:rPr>
      </w:pPr>
      <w:r w:rsidRPr="00CE045D">
        <w:rPr>
          <w:rFonts w:ascii="Times New Roman" w:hAnsi="Times New Roman" w:cs="Times New Roman"/>
          <w:color w:val="000000"/>
          <w:w w:val="108"/>
          <w:sz w:val="24"/>
          <w:szCs w:val="24"/>
        </w:rPr>
        <w:t>podanie listy kandydatów – do 21 kwietnia;</w:t>
      </w:r>
    </w:p>
    <w:p w:rsidR="00CE045D" w:rsidRDefault="00CE045D" w:rsidP="00CE045D">
      <w:pPr>
        <w:pStyle w:val="Akapitzlist"/>
        <w:widowControl w:val="0"/>
        <w:numPr>
          <w:ilvl w:val="0"/>
          <w:numId w:val="2"/>
        </w:numPr>
        <w:tabs>
          <w:tab w:val="left" w:pos="2354"/>
        </w:tabs>
        <w:autoSpaceDE w:val="0"/>
        <w:autoSpaceDN w:val="0"/>
        <w:adjustRightInd w:val="0"/>
        <w:spacing w:before="6" w:after="0" w:line="420" w:lineRule="exact"/>
        <w:ind w:right="1161"/>
        <w:rPr>
          <w:rFonts w:ascii="Times New Roman" w:hAnsi="Times New Roman" w:cs="Times New Roman"/>
          <w:color w:val="000000"/>
          <w:w w:val="108"/>
          <w:sz w:val="24"/>
          <w:szCs w:val="24"/>
        </w:rPr>
      </w:pPr>
      <w:r w:rsidRPr="00CE045D">
        <w:rPr>
          <w:rFonts w:ascii="Times New Roman" w:hAnsi="Times New Roman" w:cs="Times New Roman"/>
          <w:color w:val="000000"/>
          <w:spacing w:val="-3"/>
          <w:sz w:val="24"/>
          <w:szCs w:val="24"/>
        </w:rPr>
        <w:t>potwierdzenie przez rodziców woli przyjęcia do szkoły od 22 kwietnia do 26 kwietnia 2016 r.</w:t>
      </w:r>
    </w:p>
    <w:p w:rsidR="00CE045D" w:rsidRPr="00CE045D" w:rsidRDefault="00CE045D" w:rsidP="00CE045D">
      <w:pPr>
        <w:pStyle w:val="Akapitzlist"/>
        <w:widowControl w:val="0"/>
        <w:numPr>
          <w:ilvl w:val="0"/>
          <w:numId w:val="2"/>
        </w:numPr>
        <w:tabs>
          <w:tab w:val="left" w:pos="2354"/>
        </w:tabs>
        <w:autoSpaceDE w:val="0"/>
        <w:autoSpaceDN w:val="0"/>
        <w:adjustRightInd w:val="0"/>
        <w:spacing w:before="6" w:after="0" w:line="420" w:lineRule="exact"/>
        <w:ind w:right="1161"/>
        <w:rPr>
          <w:rFonts w:ascii="Times New Roman" w:hAnsi="Times New Roman" w:cs="Times New Roman"/>
          <w:color w:val="000000"/>
          <w:w w:val="108"/>
          <w:sz w:val="24"/>
          <w:szCs w:val="24"/>
        </w:rPr>
      </w:pPr>
      <w:r w:rsidRPr="00CE045D">
        <w:rPr>
          <w:rFonts w:ascii="Times New Roman" w:hAnsi="Times New Roman" w:cs="Times New Roman"/>
          <w:color w:val="000000"/>
          <w:spacing w:val="-3"/>
          <w:sz w:val="24"/>
          <w:szCs w:val="24"/>
        </w:rPr>
        <w:t>ogłoszenie listy dzieci przyjętych do szkoły  - 7 kwietnia 2016</w:t>
      </w:r>
      <w:r w:rsidRPr="00CE045D">
        <w:rPr>
          <w:rFonts w:ascii="Times New Roman" w:hAnsi="Times New Roman"/>
          <w:color w:val="000000"/>
          <w:spacing w:val="-3"/>
          <w:sz w:val="28"/>
          <w:szCs w:val="28"/>
        </w:rPr>
        <w:t xml:space="preserve"> r.</w:t>
      </w:r>
    </w:p>
    <w:p w:rsidR="00CE045D" w:rsidRDefault="00CE045D">
      <w:pPr>
        <w:widowControl w:val="0"/>
        <w:tabs>
          <w:tab w:val="left" w:pos="2354"/>
        </w:tabs>
        <w:autoSpaceDE w:val="0"/>
        <w:autoSpaceDN w:val="0"/>
        <w:adjustRightInd w:val="0"/>
        <w:spacing w:before="6" w:after="0" w:line="420" w:lineRule="exact"/>
        <w:ind w:left="2069" w:right="116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291F88" w:rsidRDefault="00291F88">
      <w:pPr>
        <w:widowControl w:val="0"/>
        <w:tabs>
          <w:tab w:val="left" w:pos="2354"/>
        </w:tabs>
        <w:autoSpaceDE w:val="0"/>
        <w:autoSpaceDN w:val="0"/>
        <w:adjustRightInd w:val="0"/>
        <w:spacing w:before="6" w:after="0" w:line="420" w:lineRule="exact"/>
        <w:ind w:left="2069" w:right="11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</w:p>
    <w:p w:rsidR="00291F88" w:rsidRDefault="00291F88">
      <w:pPr>
        <w:widowControl w:val="0"/>
        <w:tabs>
          <w:tab w:val="left" w:pos="1788"/>
        </w:tabs>
        <w:autoSpaceDE w:val="0"/>
        <w:autoSpaceDN w:val="0"/>
        <w:adjustRightInd w:val="0"/>
        <w:spacing w:after="0" w:line="420" w:lineRule="exact"/>
        <w:ind w:left="1361" w:right="1163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terminie 7 dni od dnia podania do publicznej wiadomości wyników rekrutacji można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wystąpić do Komisji rekrutacyjnej z wnioskiem o sporządzenie uzasadnienia odmowy 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przyjęcia  dziecka  do  szkoły.  Uzasadnienie  sporządza  się  w  terminie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7  dni  od  dnia </w:t>
      </w:r>
    </w:p>
    <w:p w:rsidR="00291F88" w:rsidRDefault="00291F88">
      <w:pPr>
        <w:widowControl w:val="0"/>
        <w:autoSpaceDE w:val="0"/>
        <w:autoSpaceDN w:val="0"/>
        <w:adjustRightInd w:val="0"/>
        <w:spacing w:before="80" w:after="0" w:line="276" w:lineRule="exact"/>
        <w:ind w:left="1788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wpłynięcia wniosku. </w:t>
      </w:r>
    </w:p>
    <w:p w:rsidR="00291F88" w:rsidRDefault="00291F88">
      <w:pPr>
        <w:widowControl w:val="0"/>
        <w:tabs>
          <w:tab w:val="left" w:pos="1788"/>
        </w:tabs>
        <w:autoSpaceDE w:val="0"/>
        <w:autoSpaceDN w:val="0"/>
        <w:adjustRightInd w:val="0"/>
        <w:spacing w:before="144" w:after="0" w:line="276" w:lineRule="exact"/>
        <w:ind w:left="1361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  <w:t xml:space="preserve">W trakcie rekrutacji niezbędne będą następujące dokumenty: </w:t>
      </w:r>
    </w:p>
    <w:p w:rsidR="00291F88" w:rsidRDefault="00291F88">
      <w:pPr>
        <w:widowControl w:val="0"/>
        <w:autoSpaceDE w:val="0"/>
        <w:autoSpaceDN w:val="0"/>
        <w:adjustRightInd w:val="0"/>
        <w:spacing w:before="144" w:after="0" w:line="276" w:lineRule="exact"/>
        <w:ind w:left="2069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a)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dowód osobisty rodzica/opiekuna prawnego, </w:t>
      </w:r>
    </w:p>
    <w:p w:rsidR="00291F88" w:rsidRDefault="00291F88">
      <w:pPr>
        <w:widowControl w:val="0"/>
        <w:autoSpaceDE w:val="0"/>
        <w:autoSpaceDN w:val="0"/>
        <w:adjustRightInd w:val="0"/>
        <w:spacing w:before="124" w:after="0" w:line="276" w:lineRule="exact"/>
        <w:ind w:left="2069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b)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dokument zawierający PESEL dziecka, </w:t>
      </w:r>
    </w:p>
    <w:p w:rsidR="00291F88" w:rsidRDefault="00291F88">
      <w:pPr>
        <w:widowControl w:val="0"/>
        <w:autoSpaceDE w:val="0"/>
        <w:autoSpaceDN w:val="0"/>
        <w:adjustRightInd w:val="0"/>
        <w:spacing w:before="144" w:after="0" w:line="276" w:lineRule="exact"/>
        <w:ind w:left="2069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c)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karta zgłoszenia dziecka do klasy pierwszej, </w:t>
      </w:r>
    </w:p>
    <w:p w:rsidR="00291F88" w:rsidRDefault="00291F88">
      <w:pPr>
        <w:widowControl w:val="0"/>
        <w:autoSpaceDE w:val="0"/>
        <w:autoSpaceDN w:val="0"/>
        <w:adjustRightInd w:val="0"/>
        <w:spacing w:before="144" w:after="0" w:line="276" w:lineRule="exact"/>
        <w:ind w:left="2069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d)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podanie - w razie zapisu dziecka spoza obwodu szkoły, </w:t>
      </w:r>
    </w:p>
    <w:p w:rsidR="00291F88" w:rsidRDefault="00291F88">
      <w:pPr>
        <w:widowControl w:val="0"/>
        <w:tabs>
          <w:tab w:val="left" w:pos="1788"/>
        </w:tabs>
        <w:autoSpaceDE w:val="0"/>
        <w:autoSpaceDN w:val="0"/>
        <w:adjustRightInd w:val="0"/>
        <w:spacing w:before="34" w:after="0" w:line="410" w:lineRule="exact"/>
        <w:ind w:left="1361" w:right="1161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 xml:space="preserve">12.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 przypadku  podjęcia  nauki  szkolnej  przez  ucznia  w  innym  obwodzie    rodzice/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opiekunowie   prawni/ zobowiązani są do powiadomienia szkoły obwodowej   o miejscu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realizacji przez dziecko  obowiązku szkolnego. </w:t>
      </w:r>
    </w:p>
    <w:p w:rsidR="00291F88" w:rsidRDefault="00291F88">
      <w:pPr>
        <w:widowControl w:val="0"/>
        <w:tabs>
          <w:tab w:val="left" w:pos="1788"/>
        </w:tabs>
        <w:autoSpaceDE w:val="0"/>
        <w:autoSpaceDN w:val="0"/>
        <w:adjustRightInd w:val="0"/>
        <w:spacing w:before="121" w:after="0" w:line="276" w:lineRule="exact"/>
        <w:ind w:left="1361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13.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Rozpoczęcie nauki szkolnej może być odroczone na podstawie odrębnych przepisów. </w:t>
      </w:r>
    </w:p>
    <w:p w:rsidR="00291F88" w:rsidRDefault="00291F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sectPr w:rsidR="00291F88">
      <w:pgSz w:w="11900" w:h="16820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1604"/>
    <w:multiLevelType w:val="hybridMultilevel"/>
    <w:tmpl w:val="C10A3B6C"/>
    <w:lvl w:ilvl="0" w:tplc="FCC6BA0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CA55E9"/>
    <w:multiLevelType w:val="hybridMultilevel"/>
    <w:tmpl w:val="85801A68"/>
    <w:lvl w:ilvl="0" w:tplc="A1D635C0">
      <w:start w:val="1"/>
      <w:numFmt w:val="lowerLetter"/>
      <w:lvlText w:val="%1."/>
      <w:lvlJc w:val="left"/>
      <w:pPr>
        <w:ind w:left="22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9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6B1C3F"/>
    <w:rsid w:val="00291F88"/>
    <w:rsid w:val="00367C9D"/>
    <w:rsid w:val="006B1C3F"/>
    <w:rsid w:val="00BC374E"/>
    <w:rsid w:val="00C11F21"/>
    <w:rsid w:val="00C15FF7"/>
    <w:rsid w:val="00CE045D"/>
    <w:rsid w:val="00E5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4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E04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CE045D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2016-03-04T12:43:00Z</dcterms:created>
  <dcterms:modified xsi:type="dcterms:W3CDTF">2016-03-04T12:43:00Z</dcterms:modified>
</cp:coreProperties>
</file>